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C4" w:rsidRPr="003A3FC4" w:rsidRDefault="003A3FC4" w:rsidP="003A3FC4">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3A3FC4">
        <w:rPr>
          <w:rFonts w:ascii="Arial" w:eastAsia="Times New Roman" w:hAnsi="Arial" w:cs="Arial"/>
          <w:b/>
          <w:bCs/>
          <w:color w:val="111111"/>
          <w:kern w:val="36"/>
          <w:sz w:val="30"/>
          <w:szCs w:val="30"/>
          <w:lang w:eastAsia="ru-RU"/>
        </w:rPr>
        <w:t xml:space="preserve">Консультация для педагогов: «Советы воспитателям по </w:t>
      </w:r>
      <w:bookmarkStart w:id="0" w:name="_GoBack"/>
      <w:bookmarkEnd w:id="0"/>
      <w:r w:rsidRPr="003A3FC4">
        <w:rPr>
          <w:rFonts w:ascii="Arial" w:eastAsia="Times New Roman" w:hAnsi="Arial" w:cs="Arial"/>
          <w:b/>
          <w:bCs/>
          <w:color w:val="111111"/>
          <w:kern w:val="36"/>
          <w:sz w:val="30"/>
          <w:szCs w:val="30"/>
          <w:lang w:eastAsia="ru-RU"/>
        </w:rPr>
        <w:t>воспитанию дружеских отношений между детьми»</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Pr>
          <w:rFonts w:ascii="Cambria" w:eastAsia="Times New Roman" w:hAnsi="Cambria" w:cs="Arial"/>
          <w:noProof/>
          <w:color w:val="111111"/>
          <w:sz w:val="24"/>
          <w:szCs w:val="24"/>
          <w:lang w:eastAsia="ru-RU"/>
        </w:rPr>
        <w:drawing>
          <wp:inline distT="0" distB="0" distL="0" distR="0">
            <wp:extent cx="3333750" cy="2714625"/>
            <wp:effectExtent l="0" t="0" r="0" b="9525"/>
            <wp:docPr id="1" name="Рисунок 1" descr="воспитание дружеских отношений между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спитание дружеских отношений между деть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714625"/>
                    </a:xfrm>
                    <a:prstGeom prst="rect">
                      <a:avLst/>
                    </a:prstGeom>
                    <a:noFill/>
                    <a:ln>
                      <a:noFill/>
                    </a:ln>
                  </pic:spPr>
                </pic:pic>
              </a:graphicData>
            </a:graphic>
          </wp:inline>
        </w:drawing>
      </w:r>
      <w:r w:rsidRPr="003A3FC4">
        <w:rPr>
          <w:rFonts w:ascii="Cambria" w:eastAsia="Times New Roman" w:hAnsi="Cambria" w:cs="Arial"/>
          <w:color w:val="111111"/>
          <w:sz w:val="24"/>
          <w:szCs w:val="24"/>
          <w:lang w:eastAsia="ru-RU"/>
        </w:rPr>
        <w:t>Предлагаю вашему вниманию 10 пунктов, </w:t>
      </w:r>
      <w:hyperlink r:id="rId6" w:tgtFrame="_blank" w:history="1">
        <w:r w:rsidRPr="003A3FC4">
          <w:rPr>
            <w:rFonts w:ascii="Cambria" w:eastAsia="Times New Roman" w:hAnsi="Cambria" w:cs="Arial"/>
            <w:color w:val="0000FF"/>
            <w:sz w:val="24"/>
            <w:szCs w:val="24"/>
            <w:lang w:eastAsia="ru-RU"/>
          </w:rPr>
          <w:t>советов психолога воспитателю ДОУ</w:t>
        </w:r>
      </w:hyperlink>
      <w:r w:rsidRPr="003A3FC4">
        <w:rPr>
          <w:rFonts w:ascii="Cambria" w:eastAsia="Times New Roman" w:hAnsi="Cambria" w:cs="Arial"/>
          <w:color w:val="111111"/>
          <w:sz w:val="24"/>
          <w:szCs w:val="24"/>
          <w:lang w:eastAsia="ru-RU"/>
        </w:rPr>
        <w:t>, реализуя которые можно достичь значимых результатов в </w:t>
      </w:r>
      <w:r w:rsidRPr="003A3FC4">
        <w:rPr>
          <w:rFonts w:ascii="Cambria" w:eastAsia="Times New Roman" w:hAnsi="Cambria" w:cs="Arial"/>
          <w:b/>
          <w:bCs/>
          <w:color w:val="111111"/>
          <w:sz w:val="24"/>
          <w:szCs w:val="24"/>
          <w:lang w:eastAsia="ru-RU"/>
        </w:rPr>
        <w:t>формировании уважительного отношения и дружбы между детьми в условиях детского сада</w:t>
      </w:r>
      <w:r w:rsidRPr="003A3FC4">
        <w:rPr>
          <w:rFonts w:ascii="Cambria" w:eastAsia="Times New Roman" w:hAnsi="Cambria" w:cs="Arial"/>
          <w:color w:val="111111"/>
          <w:sz w:val="24"/>
          <w:szCs w:val="24"/>
          <w:lang w:eastAsia="ru-RU"/>
        </w:rPr>
        <w:t>.</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3A3FC4">
        <w:rPr>
          <w:rFonts w:ascii="Cambria" w:eastAsia="Times New Roman" w:hAnsi="Cambria" w:cs="Arial"/>
          <w:color w:val="111111"/>
          <w:sz w:val="24"/>
          <w:szCs w:val="24"/>
          <w:lang w:eastAsia="ru-RU"/>
        </w:rPr>
        <w:t>самоотношения</w:t>
      </w:r>
      <w:proofErr w:type="spellEnd"/>
      <w:r w:rsidRPr="003A3FC4">
        <w:rPr>
          <w:rFonts w:ascii="Cambria" w:eastAsia="Times New Roman" w:hAnsi="Cambria" w:cs="Arial"/>
          <w:color w:val="111111"/>
          <w:sz w:val="24"/>
          <w:szCs w:val="24"/>
          <w:lang w:eastAsia="ru-RU"/>
        </w:rPr>
        <w:t xml:space="preserve"> и саморазвития.</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 xml:space="preserve">2. Практикуйте разные способы демонстрации симпатии и привязанности друг к другу, такие как </w:t>
      </w:r>
      <w:proofErr w:type="gramStart"/>
      <w:r w:rsidRPr="003A3FC4">
        <w:rPr>
          <w:rFonts w:ascii="Cambria" w:eastAsia="Times New Roman" w:hAnsi="Cambria" w:cs="Arial"/>
          <w:color w:val="111111"/>
          <w:sz w:val="24"/>
          <w:szCs w:val="24"/>
          <w:lang w:eastAsia="ru-RU"/>
        </w:rPr>
        <w:t>аплодисменты</w:t>
      </w:r>
      <w:proofErr w:type="gramEnd"/>
      <w:r w:rsidRPr="003A3FC4">
        <w:rPr>
          <w:rFonts w:ascii="Cambria" w:eastAsia="Times New Roman" w:hAnsi="Cambria" w:cs="Arial"/>
          <w:color w:val="111111"/>
          <w:sz w:val="24"/>
          <w:szCs w:val="24"/>
          <w:lang w:eastAsia="ru-RU"/>
        </w:rPr>
        <w:t xml:space="preserve">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 xml:space="preserve">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w:t>
      </w:r>
      <w:proofErr w:type="gramStart"/>
      <w:r w:rsidRPr="003A3FC4">
        <w:rPr>
          <w:rFonts w:ascii="Cambria" w:eastAsia="Times New Roman" w:hAnsi="Cambria" w:cs="Arial"/>
          <w:color w:val="111111"/>
          <w:sz w:val="24"/>
          <w:szCs w:val="24"/>
          <w:lang w:eastAsia="ru-RU"/>
        </w:rPr>
        <w:t>есть</w:t>
      </w:r>
      <w:proofErr w:type="gramEnd"/>
      <w:r w:rsidRPr="003A3FC4">
        <w:rPr>
          <w:rFonts w:ascii="Cambria" w:eastAsia="Times New Roman" w:hAnsi="Cambria" w:cs="Arial"/>
          <w:color w:val="111111"/>
          <w:sz w:val="24"/>
          <w:szCs w:val="24"/>
          <w:lang w:eastAsia="ru-RU"/>
        </w:rPr>
        <w:t xml:space="preserve">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4. </w:t>
      </w:r>
      <w:r w:rsidRPr="003A3FC4">
        <w:rPr>
          <w:rFonts w:ascii="Cambria" w:eastAsia="Times New Roman" w:hAnsi="Cambria" w:cs="Arial"/>
          <w:b/>
          <w:bCs/>
          <w:color w:val="111111"/>
          <w:sz w:val="24"/>
          <w:szCs w:val="24"/>
          <w:lang w:eastAsia="ru-RU"/>
        </w:rPr>
        <w:t>Учите детей проявлять благодарность к сверстникам и взрослым.</w:t>
      </w:r>
      <w:r w:rsidRPr="003A3FC4">
        <w:rPr>
          <w:rFonts w:ascii="Cambria" w:eastAsia="Times New Roman" w:hAnsi="Cambria" w:cs="Arial"/>
          <w:color w:val="111111"/>
          <w:sz w:val="24"/>
          <w:szCs w:val="24"/>
          <w:lang w:eastAsia="ru-RU"/>
        </w:rPr>
        <w:t xml:space="preserve"> Для этого рядом с соответствующим словесной лексикой </w:t>
      </w:r>
      <w:proofErr w:type="gramStart"/>
      <w:r w:rsidRPr="003A3FC4">
        <w:rPr>
          <w:rFonts w:ascii="Cambria" w:eastAsia="Times New Roman" w:hAnsi="Cambria" w:cs="Arial"/>
          <w:color w:val="111111"/>
          <w:sz w:val="24"/>
          <w:szCs w:val="24"/>
          <w:lang w:eastAsia="ru-RU"/>
        </w:rPr>
        <w:t xml:space="preserve">( </w:t>
      </w:r>
      <w:proofErr w:type="gramEnd"/>
      <w:r w:rsidRPr="003A3FC4">
        <w:rPr>
          <w:rFonts w:ascii="Cambria" w:eastAsia="Times New Roman" w:hAnsi="Cambria" w:cs="Arial"/>
          <w:color w:val="111111"/>
          <w:sz w:val="24"/>
          <w:szCs w:val="24"/>
          <w:lang w:eastAsia="ru-RU"/>
        </w:rPr>
        <w:t xml:space="preserve">«спасибо», «ты мне очень помог», </w:t>
      </w:r>
      <w:r w:rsidRPr="003A3FC4">
        <w:rPr>
          <w:rFonts w:ascii="Cambria" w:eastAsia="Times New Roman" w:hAnsi="Cambria" w:cs="Arial"/>
          <w:color w:val="111111"/>
          <w:sz w:val="24"/>
          <w:szCs w:val="24"/>
          <w:lang w:eastAsia="ru-RU"/>
        </w:rPr>
        <w:lastRenderedPageBreak/>
        <w:t xml:space="preserve">«без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w:t>
      </w:r>
      <w:proofErr w:type="gramStart"/>
      <w:r w:rsidRPr="003A3FC4">
        <w:rPr>
          <w:rFonts w:ascii="Cambria" w:eastAsia="Times New Roman" w:hAnsi="Cambria" w:cs="Arial"/>
          <w:color w:val="111111"/>
          <w:sz w:val="24"/>
          <w:szCs w:val="24"/>
          <w:lang w:eastAsia="ru-RU"/>
        </w:rPr>
        <w:t>Этот прием производит сильное впечатление как на адресующего, так и на адресата.</w:t>
      </w:r>
      <w:proofErr w:type="gramEnd"/>
      <w:r w:rsidRPr="003A3FC4">
        <w:rPr>
          <w:rFonts w:ascii="Cambria" w:eastAsia="Times New Roman" w:hAnsi="Cambria" w:cs="Arial"/>
          <w:color w:val="111111"/>
          <w:sz w:val="24"/>
          <w:szCs w:val="24"/>
          <w:lang w:eastAsia="ru-RU"/>
        </w:rPr>
        <w:t xml:space="preserve">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w:t>
      </w:r>
      <w:proofErr w:type="gramStart"/>
      <w:r w:rsidRPr="003A3FC4">
        <w:rPr>
          <w:rFonts w:ascii="Cambria" w:eastAsia="Times New Roman" w:hAnsi="Cambria" w:cs="Arial"/>
          <w:color w:val="111111"/>
          <w:sz w:val="24"/>
          <w:szCs w:val="24"/>
          <w:lang w:eastAsia="ru-RU"/>
        </w:rPr>
        <w:t>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w:t>
      </w:r>
      <w:proofErr w:type="gramEnd"/>
      <w:r w:rsidRPr="003A3FC4">
        <w:rPr>
          <w:rFonts w:ascii="Cambria" w:eastAsia="Times New Roman" w:hAnsi="Cambria" w:cs="Arial"/>
          <w:color w:val="111111"/>
          <w:sz w:val="24"/>
          <w:szCs w:val="24"/>
          <w:lang w:eastAsia="ru-RU"/>
        </w:rPr>
        <w:t xml:space="preserve"> Если эта форма работы станет традиционной, дети легко и быстро по словесному или иному сигналу будут  собираться вместе.</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 xml:space="preserve">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w:t>
      </w:r>
      <w:proofErr w:type="gramStart"/>
      <w:r w:rsidRPr="003A3FC4">
        <w:rPr>
          <w:rFonts w:ascii="Cambria" w:eastAsia="Times New Roman" w:hAnsi="Cambria" w:cs="Arial"/>
          <w:color w:val="111111"/>
          <w:sz w:val="24"/>
          <w:szCs w:val="24"/>
          <w:lang w:eastAsia="ru-RU"/>
        </w:rPr>
        <w:t>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w:t>
      </w:r>
      <w:proofErr w:type="gramEnd"/>
      <w:r w:rsidRPr="003A3FC4">
        <w:rPr>
          <w:rFonts w:ascii="Cambria" w:eastAsia="Times New Roman" w:hAnsi="Cambria" w:cs="Arial"/>
          <w:color w:val="111111"/>
          <w:sz w:val="24"/>
          <w:szCs w:val="24"/>
          <w:lang w:eastAsia="ru-RU"/>
        </w:rPr>
        <w:t xml:space="preserve"> </w:t>
      </w:r>
      <w:proofErr w:type="gramStart"/>
      <w:r w:rsidRPr="003A3FC4">
        <w:rPr>
          <w:rFonts w:ascii="Cambria" w:eastAsia="Times New Roman" w:hAnsi="Cambria" w:cs="Arial"/>
          <w:color w:val="111111"/>
          <w:sz w:val="24"/>
          <w:szCs w:val="24"/>
          <w:lang w:eastAsia="ru-RU"/>
        </w:rPr>
        <w:t>«Ты же у нас умница! »), вместе с тем решительно признать недопустимость такого поведения.</w:t>
      </w:r>
      <w:proofErr w:type="gramEnd"/>
      <w:r w:rsidRPr="003A3FC4">
        <w:rPr>
          <w:rFonts w:ascii="Cambria" w:eastAsia="Times New Roman" w:hAnsi="Cambria" w:cs="Arial"/>
          <w:color w:val="111111"/>
          <w:sz w:val="24"/>
          <w:szCs w:val="24"/>
          <w:lang w:eastAsia="ru-RU"/>
        </w:rPr>
        <w:t xml:space="preserve"> Детей группы нужно успокоить и объяснить, что намерения их товарища были хорошими, но тот пока не умеет правильно себя вести.</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8.  </w:t>
      </w:r>
      <w:r w:rsidRPr="003A3FC4">
        <w:rPr>
          <w:rFonts w:ascii="Cambria" w:eastAsia="Times New Roman" w:hAnsi="Cambria" w:cs="Arial"/>
          <w:b/>
          <w:bCs/>
          <w:color w:val="111111"/>
          <w:sz w:val="24"/>
          <w:szCs w:val="24"/>
          <w:lang w:eastAsia="ru-RU"/>
        </w:rPr>
        <w:t>Организуйте «День ребенка»</w:t>
      </w:r>
      <w:r w:rsidRPr="003A3FC4">
        <w:rPr>
          <w:rFonts w:ascii="Cambria" w:eastAsia="Times New Roman" w:hAnsi="Cambria" w:cs="Arial"/>
          <w:color w:val="111111"/>
          <w:sz w:val="24"/>
          <w:szCs w:val="24"/>
          <w:lang w:eastAsia="ru-RU"/>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lastRenderedPageBreak/>
        <w:t>9.  </w:t>
      </w:r>
      <w:r w:rsidRPr="003A3FC4">
        <w:rPr>
          <w:rFonts w:ascii="Cambria" w:eastAsia="Times New Roman" w:hAnsi="Cambria" w:cs="Arial"/>
          <w:b/>
          <w:bCs/>
          <w:color w:val="111111"/>
          <w:sz w:val="24"/>
          <w:szCs w:val="24"/>
          <w:lang w:eastAsia="ru-RU"/>
        </w:rPr>
        <w:t>Обустройте в группе уголок мира или коврик доверия</w:t>
      </w:r>
      <w:r w:rsidRPr="003A3FC4">
        <w:rPr>
          <w:rFonts w:ascii="Cambria" w:eastAsia="Times New Roman" w:hAnsi="Cambria" w:cs="Arial"/>
          <w:color w:val="111111"/>
          <w:sz w:val="24"/>
          <w:szCs w:val="24"/>
          <w:lang w:eastAsia="ru-RU"/>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DD7596" w:rsidRDefault="00DD7596"/>
    <w:sectPr w:rsidR="00DD7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67"/>
    <w:rsid w:val="001441A9"/>
    <w:rsid w:val="003A3FC4"/>
    <w:rsid w:val="00873D67"/>
    <w:rsid w:val="00DD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3F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FC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A3F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3FC4"/>
    <w:rPr>
      <w:color w:val="0000FF"/>
      <w:u w:val="single"/>
    </w:rPr>
  </w:style>
  <w:style w:type="character" w:styleId="a5">
    <w:name w:val="Strong"/>
    <w:basedOn w:val="a0"/>
    <w:uiPriority w:val="22"/>
    <w:qFormat/>
    <w:rsid w:val="003A3FC4"/>
    <w:rPr>
      <w:b/>
      <w:bCs/>
    </w:rPr>
  </w:style>
  <w:style w:type="paragraph" w:styleId="a6">
    <w:name w:val="Balloon Text"/>
    <w:basedOn w:val="a"/>
    <w:link w:val="a7"/>
    <w:uiPriority w:val="99"/>
    <w:semiHidden/>
    <w:unhideWhenUsed/>
    <w:rsid w:val="003A3F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3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3F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FC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A3F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3FC4"/>
    <w:rPr>
      <w:color w:val="0000FF"/>
      <w:u w:val="single"/>
    </w:rPr>
  </w:style>
  <w:style w:type="character" w:styleId="a5">
    <w:name w:val="Strong"/>
    <w:basedOn w:val="a0"/>
    <w:uiPriority w:val="22"/>
    <w:qFormat/>
    <w:rsid w:val="003A3FC4"/>
    <w:rPr>
      <w:b/>
      <w:bCs/>
    </w:rPr>
  </w:style>
  <w:style w:type="paragraph" w:styleId="a6">
    <w:name w:val="Balloon Text"/>
    <w:basedOn w:val="a"/>
    <w:link w:val="a7"/>
    <w:uiPriority w:val="99"/>
    <w:semiHidden/>
    <w:unhideWhenUsed/>
    <w:rsid w:val="003A3F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3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47940">
      <w:bodyDiv w:val="1"/>
      <w:marLeft w:val="0"/>
      <w:marRight w:val="0"/>
      <w:marTop w:val="0"/>
      <w:marBottom w:val="0"/>
      <w:divBdr>
        <w:top w:val="none" w:sz="0" w:space="0" w:color="auto"/>
        <w:left w:val="none" w:sz="0" w:space="0" w:color="auto"/>
        <w:bottom w:val="none" w:sz="0" w:space="0" w:color="auto"/>
        <w:right w:val="none" w:sz="0" w:space="0" w:color="auto"/>
      </w:divBdr>
      <w:divsChild>
        <w:div w:id="508326292">
          <w:marLeft w:val="0"/>
          <w:marRight w:val="0"/>
          <w:marTop w:val="0"/>
          <w:marBottom w:val="450"/>
          <w:divBdr>
            <w:top w:val="none" w:sz="0" w:space="0" w:color="auto"/>
            <w:left w:val="none" w:sz="0" w:space="0" w:color="auto"/>
            <w:bottom w:val="none" w:sz="0" w:space="0" w:color="auto"/>
            <w:right w:val="none" w:sz="0" w:space="0" w:color="auto"/>
          </w:divBdr>
        </w:div>
        <w:div w:id="1978877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chologvsadu.ru/rabota-psichologa-s-pedagogami/konsultazii-psichologa-dlya-vospitatele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1366</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Власенко</dc:creator>
  <cp:keywords/>
  <dc:description/>
  <cp:lastModifiedBy>Ангелина Власенко</cp:lastModifiedBy>
  <cp:revision>3</cp:revision>
  <dcterms:created xsi:type="dcterms:W3CDTF">2021-06-15T14:09:00Z</dcterms:created>
  <dcterms:modified xsi:type="dcterms:W3CDTF">2021-06-15T15:00:00Z</dcterms:modified>
</cp:coreProperties>
</file>